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5" w:rsidRDefault="005866F1">
      <w:r>
        <w:fldChar w:fldCharType="begin"/>
      </w:r>
      <w:r>
        <w:instrText>HYPERLINK "https://www.sba.gov/"</w:instrText>
      </w:r>
      <w:r>
        <w:fldChar w:fldCharType="separate"/>
      </w:r>
      <w:r>
        <w:rPr>
          <w:rStyle w:val="Hyperlink"/>
        </w:rPr>
        <w:t>Small Business Administration</w:t>
      </w:r>
      <w:r>
        <w:fldChar w:fldCharType="end"/>
      </w:r>
      <w:r>
        <w:t xml:space="preserve">: is a government agency that provides support to entrepreneurs and small businesses.  SBA can help facilitate a loan for you with a third party lender, guarantee a bond, or help you find venture capital.  </w:t>
      </w:r>
    </w:p>
    <w:p w:rsidR="005866F1" w:rsidRDefault="005866F1">
      <w:hyperlink r:id="rId4" w:history="1">
        <w:r>
          <w:rPr>
            <w:rStyle w:val="Hyperlink"/>
          </w:rPr>
          <w:t>Women's Business Resource Centers</w:t>
        </w:r>
      </w:hyperlink>
      <w:r>
        <w:t xml:space="preserve"> : is the SBA’s department of information for women starting a business.  </w:t>
      </w:r>
    </w:p>
    <w:p w:rsidR="005866F1" w:rsidRDefault="005866F1">
      <w:hyperlink r:id="rId5" w:history="1">
        <w:r>
          <w:rPr>
            <w:rStyle w:val="Hyperlink"/>
          </w:rPr>
          <w:t>State of Kansas</w:t>
        </w:r>
      </w:hyperlink>
      <w:r>
        <w:t xml:space="preserve">: the official website of the State of Kansas that provides resources and services for businesses and residents. </w:t>
      </w:r>
    </w:p>
    <w:p w:rsidR="005866F1" w:rsidRDefault="005866F1">
      <w:hyperlink r:id="rId6" w:history="1">
        <w:r>
          <w:rPr>
            <w:rStyle w:val="Hyperlink"/>
          </w:rPr>
          <w:t>Network Kansas</w:t>
        </w:r>
      </w:hyperlink>
      <w:r>
        <w:t xml:space="preserve">: a statewide network of non-profit business-building resources that help entrepreneurs and small business wonders’ startup and grow successful businesses.  </w:t>
      </w:r>
    </w:p>
    <w:p w:rsidR="005866F1" w:rsidRDefault="005866F1">
      <w:hyperlink r:id="rId7" w:history="1">
        <w:proofErr w:type="spellStart"/>
        <w:proofErr w:type="gramStart"/>
        <w:r>
          <w:rPr>
            <w:rStyle w:val="Hyperlink"/>
          </w:rPr>
          <w:t>wKREDA</w:t>
        </w:r>
        <w:proofErr w:type="spellEnd"/>
        <w:proofErr w:type="gramEnd"/>
      </w:hyperlink>
      <w:r>
        <w:t xml:space="preserve">: supports rural development in western Kansas through Business Development, Government Affairs, Education and Public Relations committees.  </w:t>
      </w:r>
    </w:p>
    <w:p w:rsidR="005866F1" w:rsidRDefault="005866F1">
      <w:hyperlink r:id="rId8" w:history="1">
        <w:r>
          <w:rPr>
            <w:rStyle w:val="Hyperlink"/>
          </w:rPr>
          <w:t>Northwest Kansas Economic Innovation Center</w:t>
        </w:r>
      </w:hyperlink>
      <w:r>
        <w:t xml:space="preserve">: they focus primarily on reversing the population drain, increasing economic opportunities, and strengthening critical community services in the 26 most northwest counties in Kansas.  </w:t>
      </w:r>
    </w:p>
    <w:p w:rsidR="005866F1" w:rsidRDefault="0069325D">
      <w:hyperlink r:id="rId9" w:history="1">
        <w:r>
          <w:rPr>
            <w:rStyle w:val="Hyperlink"/>
          </w:rPr>
          <w:t>SCORE Business Resource Center</w:t>
        </w:r>
      </w:hyperlink>
      <w:r>
        <w:t xml:space="preserve">: a nonprofit association dedicated to helping small businesses get off the ground, grown and achieve their goals through education and mentorship. </w:t>
      </w:r>
    </w:p>
    <w:p w:rsidR="0069325D" w:rsidRDefault="0069325D">
      <w:hyperlink r:id="rId10" w:history="1">
        <w:r>
          <w:rPr>
            <w:rStyle w:val="Hyperlink"/>
          </w:rPr>
          <w:t>Kansas Angel Investors</w:t>
        </w:r>
      </w:hyperlink>
      <w:r>
        <w:t xml:space="preserve">: program administered by the Kansas Department of Commerce and designed to bring together accredited angel investors with qualified Kansas companies seeking seed and early stage investment. </w:t>
      </w:r>
    </w:p>
    <w:p w:rsidR="0069325D" w:rsidRDefault="00A218BB">
      <w:hyperlink r:id="rId11" w:history="1">
        <w:r>
          <w:rPr>
            <w:rStyle w:val="Hyperlink"/>
          </w:rPr>
          <w:t>Kansas Association of Certified Development Companies</w:t>
        </w:r>
      </w:hyperlink>
      <w:r w:rsidR="0069325D">
        <w:t xml:space="preserve">: helps businesses access the numerous loan programs available from a variety of sources. </w:t>
      </w:r>
    </w:p>
    <w:p w:rsidR="0069325D" w:rsidRDefault="00A218BB">
      <w:hyperlink r:id="rId12" w:history="1">
        <w:r>
          <w:rPr>
            <w:rStyle w:val="Hyperlink"/>
          </w:rPr>
          <w:t>Kansas Department of Commerce</w:t>
        </w:r>
      </w:hyperlink>
      <w:r w:rsidR="0069325D">
        <w:t xml:space="preserve">: offers business-oriented programs and services for entrepreneurs and business owners in Kansas. </w:t>
      </w:r>
    </w:p>
    <w:p w:rsidR="0069325D" w:rsidRDefault="00A218BB">
      <w:hyperlink r:id="rId13" w:history="1">
        <w:r>
          <w:rPr>
            <w:rStyle w:val="Hyperlink"/>
          </w:rPr>
          <w:t>Kansas Office of the Secretary of State</w:t>
        </w:r>
      </w:hyperlink>
      <w:r w:rsidR="0069325D">
        <w:t xml:space="preserve">: provides a number of online services to assist Kansas businesses in meeting their ongoing reporting requirements.  </w:t>
      </w:r>
    </w:p>
    <w:p w:rsidR="0069325D" w:rsidRDefault="00A218BB">
      <w:hyperlink r:id="rId14" w:history="1">
        <w:r w:rsidR="0069325D" w:rsidRPr="00A218BB">
          <w:rPr>
            <w:rStyle w:val="Hyperlink"/>
          </w:rPr>
          <w:t>Kansas Department of Agriculture- Division of</w:t>
        </w:r>
        <w:r w:rsidR="0069325D" w:rsidRPr="00A218BB">
          <w:rPr>
            <w:rStyle w:val="Hyperlink"/>
          </w:rPr>
          <w:t xml:space="preserve"> Food Safety:</w:t>
        </w:r>
      </w:hyperlink>
      <w:r w:rsidR="0069325D">
        <w:t xml:space="preserve"> promotes public safety by regulating the production and sale of food products in Kansas.  Good establishments and processors are required to obtain a license through this department. </w:t>
      </w:r>
    </w:p>
    <w:p w:rsidR="0069325D" w:rsidRDefault="00A218BB">
      <w:hyperlink r:id="rId15" w:history="1">
        <w:r w:rsidR="0069325D" w:rsidRPr="00A218BB">
          <w:rPr>
            <w:rStyle w:val="Hyperlink"/>
          </w:rPr>
          <w:t>Kansas Department of Agriculture – Division of Animal Health</w:t>
        </w:r>
      </w:hyperlink>
      <w:r w:rsidR="0069325D">
        <w:t xml:space="preserve">: administers the Disease Control, Animal Facilities and Inspections and Brands programs, all of which work to ensure the health and welfare of Kansas livestock and domestic animals.  </w:t>
      </w:r>
    </w:p>
    <w:p w:rsidR="003B1A69" w:rsidRDefault="00A218BB">
      <w:hyperlink r:id="rId16" w:history="1">
        <w:r w:rsidR="003B1A69" w:rsidRPr="00A218BB">
          <w:rPr>
            <w:rStyle w:val="Hyperlink"/>
          </w:rPr>
          <w:t>Kansas Department of Transportation</w:t>
        </w:r>
      </w:hyperlink>
      <w:r w:rsidR="003B1A69">
        <w:t xml:space="preserve">: offers commercial vehicle information and permits. </w:t>
      </w:r>
    </w:p>
    <w:p w:rsidR="003B1A69" w:rsidRDefault="00A218BB">
      <w:hyperlink r:id="rId17" w:history="1">
        <w:r w:rsidR="003B1A69" w:rsidRPr="00A218BB">
          <w:rPr>
            <w:rStyle w:val="Hyperlink"/>
          </w:rPr>
          <w:t>Kansas Department of Children and Families</w:t>
        </w:r>
      </w:hyperlink>
      <w:r w:rsidR="003B1A69">
        <w:t xml:space="preserve">: protect children, promote healthy families and encourage personal responsibility.  </w:t>
      </w:r>
      <w:proofErr w:type="gramStart"/>
      <w:r w:rsidR="003B1A69">
        <w:t>Child care</w:t>
      </w:r>
      <w:proofErr w:type="gramEnd"/>
      <w:r w:rsidR="003B1A69">
        <w:t xml:space="preserve"> businesses need to obtain a license form this department in order to operate.  </w:t>
      </w:r>
    </w:p>
    <w:p w:rsidR="003B1A69" w:rsidRDefault="00A218BB">
      <w:hyperlink r:id="rId18" w:history="1">
        <w:r w:rsidR="003B1A69" w:rsidRPr="00A218BB">
          <w:rPr>
            <w:rStyle w:val="Hyperlink"/>
          </w:rPr>
          <w:t>Kansas Building Industry Association</w:t>
        </w:r>
      </w:hyperlink>
      <w:r w:rsidR="003B1A69">
        <w:t xml:space="preserve">: is the trade and professional association of the home building industry in Kansas. </w:t>
      </w:r>
    </w:p>
    <w:p w:rsidR="003B1A69" w:rsidRDefault="00C07390">
      <w:hyperlink r:id="rId19" w:history="1">
        <w:r w:rsidR="003B1A69" w:rsidRPr="00C07390">
          <w:rPr>
            <w:rStyle w:val="Hyperlink"/>
          </w:rPr>
          <w:t>Kansas Contractors Association</w:t>
        </w:r>
      </w:hyperlink>
      <w:r w:rsidR="003B1A69">
        <w:t xml:space="preserve">: is a professional association of contractors and those who provide supplies and services to the heavy, highway and utility construction industry. </w:t>
      </w:r>
    </w:p>
    <w:p w:rsidR="003B1A69" w:rsidRDefault="00C07390">
      <w:hyperlink r:id="rId20" w:history="1">
        <w:r w:rsidR="003B1A69" w:rsidRPr="00C07390">
          <w:rPr>
            <w:rStyle w:val="Hyperlink"/>
          </w:rPr>
          <w:t>Kansas Bankers Association</w:t>
        </w:r>
      </w:hyperlink>
      <w:r w:rsidR="003B1A69">
        <w:t xml:space="preserve">: the state bankers association’s website. </w:t>
      </w:r>
    </w:p>
    <w:p w:rsidR="003B1A69" w:rsidRDefault="00C07390">
      <w:hyperlink r:id="rId21" w:history="1">
        <w:r w:rsidR="003B1A69" w:rsidRPr="00C07390">
          <w:rPr>
            <w:rStyle w:val="Hyperlink"/>
          </w:rPr>
          <w:t>Kansas County Treasurer’s Association</w:t>
        </w:r>
      </w:hyperlink>
      <w:r>
        <w:t xml:space="preserve">: </w:t>
      </w:r>
      <w:proofErr w:type="gramStart"/>
      <w:r>
        <w:t>is</w:t>
      </w:r>
      <w:r w:rsidR="003B1A69">
        <w:t xml:space="preserve"> statewide formed</w:t>
      </w:r>
      <w:proofErr w:type="gramEnd"/>
      <w:r w:rsidR="003B1A69">
        <w:t xml:space="preserve"> for the purpose building a uniform system of keeping accounts in the office of the County Treasurer in the counties of the State of Kansas. </w:t>
      </w:r>
    </w:p>
    <w:p w:rsidR="003B1A69" w:rsidRDefault="00C07390">
      <w:hyperlink r:id="rId22" w:history="1">
        <w:r w:rsidR="003B1A69" w:rsidRPr="00C07390">
          <w:rPr>
            <w:rStyle w:val="Hyperlink"/>
          </w:rPr>
          <w:t>U.S. Business</w:t>
        </w:r>
      </w:hyperlink>
      <w:r w:rsidR="003B1A69">
        <w:t>: offers information about the steps to follow to start a small business, get financing help from the government, among other topics.</w:t>
      </w:r>
    </w:p>
    <w:p w:rsidR="003B1A69" w:rsidRDefault="00C07390">
      <w:hyperlink r:id="rId23" w:history="1">
        <w:r w:rsidR="003B1A69" w:rsidRPr="00C07390">
          <w:rPr>
            <w:rStyle w:val="Hyperlink"/>
          </w:rPr>
          <w:t>USDA Rural Development</w:t>
        </w:r>
      </w:hyperlink>
      <w:r w:rsidR="003B1A69">
        <w:t>: offers programs intended to improve the economy and quality of life in rural America</w:t>
      </w:r>
      <w:r w:rsidR="006A3AEE">
        <w:t>.</w:t>
      </w:r>
    </w:p>
    <w:p w:rsidR="006A3AEE" w:rsidRDefault="00C07390">
      <w:hyperlink r:id="rId24" w:history="1">
        <w:r w:rsidR="006A3AEE" w:rsidRPr="00C07390">
          <w:rPr>
            <w:rStyle w:val="Hyperlink"/>
          </w:rPr>
          <w:t>U.S. Department of Commerce</w:t>
        </w:r>
      </w:hyperlink>
      <w:r w:rsidR="006A3AEE">
        <w:t xml:space="preserve">: is the department concerned with promoting economic growth. </w:t>
      </w:r>
    </w:p>
    <w:p w:rsidR="006A3AEE" w:rsidRDefault="00A46B13">
      <w:hyperlink r:id="rId25" w:history="1">
        <w:r w:rsidR="006A3AEE" w:rsidRPr="00A46B13">
          <w:rPr>
            <w:rStyle w:val="Hyperlink"/>
          </w:rPr>
          <w:t>U.S. Patent &amp; Trademark Office</w:t>
        </w:r>
      </w:hyperlink>
      <w:r w:rsidR="006A3AEE">
        <w:t xml:space="preserve">: is the federal agency for granting U.S. patents and registering trademarks. </w:t>
      </w:r>
    </w:p>
    <w:p w:rsidR="006A3AEE" w:rsidRDefault="00A46B13">
      <w:hyperlink r:id="rId26" w:history="1">
        <w:r w:rsidR="006A3AEE" w:rsidRPr="00A46B13">
          <w:rPr>
            <w:rStyle w:val="Hyperlink"/>
          </w:rPr>
          <w:t>U.S. Census Bureau</w:t>
        </w:r>
      </w:hyperlink>
      <w:r w:rsidR="006A3AEE">
        <w:t xml:space="preserve">: American Fact Finder. Index of data provided by the US Census Bureau, including population, ethnic, divorce, economic, poverty, and migration statistics. </w:t>
      </w:r>
    </w:p>
    <w:p w:rsidR="006A3AEE" w:rsidRDefault="00A46B13">
      <w:hyperlink r:id="rId27" w:anchor="description" w:history="1">
        <w:r w:rsidR="006A3AEE" w:rsidRPr="00A46B13">
          <w:rPr>
            <w:rStyle w:val="Hyperlink"/>
          </w:rPr>
          <w:t>The U.S. Department of Education/Institute of Education Sciences’ Small Business Innovation Research</w:t>
        </w:r>
      </w:hyperlink>
      <w:r w:rsidR="006A3AEE">
        <w:t>: this program provides up to $1,050,000 in funding to small businesses and partners for research and development to translate their innovative ideas into commercial products that address educational problems.</w:t>
      </w:r>
    </w:p>
    <w:p w:rsidR="006A3AEE" w:rsidRDefault="00A46B13">
      <w:hyperlink r:id="rId28" w:history="1">
        <w:r w:rsidR="006A3AEE" w:rsidRPr="00A46B13">
          <w:rPr>
            <w:rStyle w:val="Hyperlink"/>
          </w:rPr>
          <w:t>U.S. State Department’s Office of Commercial and Business Affairs (CBA):</w:t>
        </w:r>
      </w:hyperlink>
      <w:r w:rsidR="006A3AEE">
        <w:t xml:space="preserve"> </w:t>
      </w:r>
      <w:r w:rsidR="00A218BB">
        <w:t xml:space="preserve">their mission is to engage U.S. government resources to assist and advocate for U.S. business interest abroad, strengthen intellectual property enforcement, promote a vibrant ecosystem for entrepreneurship and innovation, and ensure U.S. private sector concerns that </w:t>
      </w:r>
      <w:proofErr w:type="gramStart"/>
      <w:r w:rsidR="00A218BB">
        <w:t>are integrated</w:t>
      </w:r>
      <w:proofErr w:type="gramEnd"/>
      <w:r w:rsidR="00A218BB">
        <w:t xml:space="preserve"> into our foreign and economic policy. </w:t>
      </w:r>
    </w:p>
    <w:p w:rsidR="00A218BB" w:rsidRDefault="00A46B13">
      <w:hyperlink r:id="rId29" w:history="1">
        <w:r w:rsidR="00A218BB" w:rsidRPr="00A46B13">
          <w:rPr>
            <w:rStyle w:val="Hyperlink"/>
          </w:rPr>
          <w:t>National Federation of Independent Business (NFIB</w:t>
        </w:r>
      </w:hyperlink>
      <w:r w:rsidR="00A218BB">
        <w:t xml:space="preserve">): is the largest small business association in the country. </w:t>
      </w:r>
    </w:p>
    <w:p w:rsidR="00A218BB" w:rsidRDefault="00A46B13">
      <w:hyperlink r:id="rId30" w:history="1">
        <w:r w:rsidR="00A218BB" w:rsidRPr="00A46B13">
          <w:rPr>
            <w:rStyle w:val="Hyperlink"/>
          </w:rPr>
          <w:t>National Association of Woman Business Owners (NAWBO):</w:t>
        </w:r>
      </w:hyperlink>
      <w:r w:rsidR="00A218BB">
        <w:t xml:space="preserve"> is an organization that has the purpose of networking women-owned businesses </w:t>
      </w:r>
      <w:r>
        <w:t>to</w:t>
      </w:r>
      <w:r w:rsidR="00A218BB">
        <w:t xml:space="preserve"> provide mutual support, share resources, and provide a single voice to help shape economic and public policy.  </w:t>
      </w:r>
      <w:bookmarkStart w:id="0" w:name="_GoBack"/>
      <w:bookmarkEnd w:id="0"/>
    </w:p>
    <w:p w:rsidR="00A218BB" w:rsidRDefault="00A218BB"/>
    <w:p w:rsidR="003B1A69" w:rsidRDefault="003B1A69"/>
    <w:p w:rsidR="003B1A69" w:rsidRDefault="003B1A69"/>
    <w:sectPr w:rsidR="003B1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F1"/>
    <w:rsid w:val="003B1A69"/>
    <w:rsid w:val="005866F1"/>
    <w:rsid w:val="0069325D"/>
    <w:rsid w:val="006A3AEE"/>
    <w:rsid w:val="00787E25"/>
    <w:rsid w:val="00A218BB"/>
    <w:rsid w:val="00A46B13"/>
    <w:rsid w:val="00C0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DA80"/>
  <w15:chartTrackingRefBased/>
  <w15:docId w15:val="{77AD33A1-D4CF-4348-9DFB-1626C06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6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ehansenfoundation.org/" TargetMode="External"/><Relationship Id="rId13" Type="http://schemas.openxmlformats.org/officeDocument/2006/relationships/hyperlink" Target="http://www.kssos.org/business/business.html" TargetMode="External"/><Relationship Id="rId18" Type="http://schemas.openxmlformats.org/officeDocument/2006/relationships/hyperlink" Target="https://www.kansasbuilding.org/" TargetMode="External"/><Relationship Id="rId26" Type="http://schemas.openxmlformats.org/officeDocument/2006/relationships/hyperlink" Target="https://www.census.go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ansastreasurers.org/" TargetMode="External"/><Relationship Id="rId7" Type="http://schemas.openxmlformats.org/officeDocument/2006/relationships/hyperlink" Target="http://www.wkreda.com/wkreda" TargetMode="External"/><Relationship Id="rId12" Type="http://schemas.openxmlformats.org/officeDocument/2006/relationships/hyperlink" Target="http://www.kansascommerce.gov/" TargetMode="External"/><Relationship Id="rId17" Type="http://schemas.openxmlformats.org/officeDocument/2006/relationships/hyperlink" Target="http://www.dcf.ks.gov/Pages/default.aspx" TargetMode="External"/><Relationship Id="rId25" Type="http://schemas.openxmlformats.org/officeDocument/2006/relationships/hyperlink" Target="https://www.uspto.g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sdot.org/" TargetMode="External"/><Relationship Id="rId20" Type="http://schemas.openxmlformats.org/officeDocument/2006/relationships/hyperlink" Target="https://www.ksbankers.com/4dcgi/index1.html?menukey=none" TargetMode="External"/><Relationship Id="rId29" Type="http://schemas.openxmlformats.org/officeDocument/2006/relationships/hyperlink" Target="https://www.nfib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etworkkansas.com/" TargetMode="External"/><Relationship Id="rId11" Type="http://schemas.openxmlformats.org/officeDocument/2006/relationships/hyperlink" Target="http://kacdc.com/" TargetMode="External"/><Relationship Id="rId24" Type="http://schemas.openxmlformats.org/officeDocument/2006/relationships/hyperlink" Target="https://www.commerce.gov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portal.kansas.gov/" TargetMode="External"/><Relationship Id="rId15" Type="http://schemas.openxmlformats.org/officeDocument/2006/relationships/hyperlink" Target="http://agriculture.ks.gov/divisions-programs/division-of-animal-health" TargetMode="External"/><Relationship Id="rId23" Type="http://schemas.openxmlformats.org/officeDocument/2006/relationships/hyperlink" Target="https://www.rd.usda.gov/" TargetMode="External"/><Relationship Id="rId28" Type="http://schemas.openxmlformats.org/officeDocument/2006/relationships/hyperlink" Target="https://www.state.gov/e/eb/cba/" TargetMode="External"/><Relationship Id="rId10" Type="http://schemas.openxmlformats.org/officeDocument/2006/relationships/hyperlink" Target="https://www.kansasangels.com/" TargetMode="External"/><Relationship Id="rId19" Type="http://schemas.openxmlformats.org/officeDocument/2006/relationships/hyperlink" Target="https://kansascontractors.org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sba.gov/starting-business/how-start-business/find-mentor-or-counselor/womens-business-resources" TargetMode="External"/><Relationship Id="rId9" Type="http://schemas.openxmlformats.org/officeDocument/2006/relationships/hyperlink" Target="https://www.score.org/" TargetMode="External"/><Relationship Id="rId14" Type="http://schemas.openxmlformats.org/officeDocument/2006/relationships/hyperlink" Target="http://agriculture.ks.gov/divisions-programs/food-safety-lodging/starting-a-food-business" TargetMode="External"/><Relationship Id="rId22" Type="http://schemas.openxmlformats.org/officeDocument/2006/relationships/hyperlink" Target="https://www.usa.gov/business?source=busa" TargetMode="External"/><Relationship Id="rId27" Type="http://schemas.openxmlformats.org/officeDocument/2006/relationships/hyperlink" Target="https://www2.ed.gov/programs/sbir/index.html" TargetMode="External"/><Relationship Id="rId30" Type="http://schemas.openxmlformats.org/officeDocument/2006/relationships/hyperlink" Target="https://www.nawb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Legleiter</dc:creator>
  <cp:keywords/>
  <dc:description/>
  <cp:lastModifiedBy>Amanda Legleiter</cp:lastModifiedBy>
  <cp:revision>1</cp:revision>
  <dcterms:created xsi:type="dcterms:W3CDTF">2018-05-22T18:42:00Z</dcterms:created>
  <dcterms:modified xsi:type="dcterms:W3CDTF">2018-05-22T21:08:00Z</dcterms:modified>
</cp:coreProperties>
</file>